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81A0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24BFA521" w14:textId="77777777" w:rsidR="00E1139F" w:rsidRPr="00210634" w:rsidRDefault="00322A41" w:rsidP="00E11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Контрольная работа по алгебре и началам математического анализа</w:t>
      </w:r>
      <w:r w:rsidR="00E1139F" w:rsidRPr="00210634">
        <w:rPr>
          <w:b/>
          <w:bCs/>
          <w:color w:val="000000"/>
          <w:sz w:val="26"/>
          <w:szCs w:val="26"/>
        </w:rPr>
        <w:t xml:space="preserve"> в рамках промежуточной аттестации</w:t>
      </w:r>
    </w:p>
    <w:p w14:paraId="672E99D5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10634">
        <w:rPr>
          <w:b/>
          <w:bCs/>
          <w:color w:val="000000"/>
          <w:sz w:val="26"/>
          <w:szCs w:val="26"/>
        </w:rPr>
        <w:t xml:space="preserve">10 класс </w:t>
      </w:r>
    </w:p>
    <w:p w14:paraId="01D07F16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10634">
        <w:rPr>
          <w:b/>
          <w:bCs/>
          <w:color w:val="000000"/>
          <w:sz w:val="26"/>
          <w:szCs w:val="26"/>
        </w:rPr>
        <w:t>Вариант 1.</w:t>
      </w:r>
    </w:p>
    <w:p w14:paraId="36A82863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10634">
        <w:rPr>
          <w:b/>
          <w:bCs/>
          <w:color w:val="000000"/>
          <w:sz w:val="26"/>
          <w:szCs w:val="26"/>
        </w:rPr>
        <w:t>Часть 1</w:t>
      </w:r>
    </w:p>
    <w:p w14:paraId="6C223D0C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0634">
        <w:rPr>
          <w:b/>
          <w:bCs/>
          <w:color w:val="000000"/>
          <w:sz w:val="26"/>
          <w:szCs w:val="26"/>
        </w:rPr>
        <w:t>1.</w:t>
      </w:r>
      <w:r w:rsidRPr="00210634">
        <w:rPr>
          <w:color w:val="000000"/>
          <w:sz w:val="26"/>
          <w:szCs w:val="26"/>
        </w:rPr>
        <w:t> Вычислите значение выражения 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64 ∙324</m:t>
            </m:r>
          </m:e>
        </m:rad>
        <m:r>
          <w:rPr>
            <w:rFonts w:ascii="Cambria Math" w:hAnsi="Cambria Math"/>
            <w:color w:val="000000"/>
            <w:sz w:val="26"/>
            <w:szCs w:val="26"/>
          </w:rPr>
          <m:t>-5</m:t>
        </m:r>
      </m:oMath>
      <w:r w:rsidRPr="00210634">
        <w:rPr>
          <w:b/>
          <w:bCs/>
          <w:color w:val="000000"/>
          <w:sz w:val="26"/>
          <w:szCs w:val="26"/>
        </w:rPr>
        <w:t>.</w:t>
      </w:r>
    </w:p>
    <w:p w14:paraId="788CF974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0634">
        <w:rPr>
          <w:b/>
          <w:bCs/>
          <w:color w:val="000000"/>
          <w:sz w:val="26"/>
          <w:szCs w:val="26"/>
        </w:rPr>
        <w:t>2</w:t>
      </w:r>
      <w:r w:rsidRPr="00210634">
        <w:rPr>
          <w:color w:val="000000"/>
          <w:sz w:val="26"/>
          <w:szCs w:val="26"/>
        </w:rPr>
        <w:t>. Вычислите 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5</m:t>
                </m:r>
              </m:e>
            </m:func>
          </m:sup>
        </m:sSup>
        <m:r>
          <w:rPr>
            <w:rFonts w:ascii="Cambria Math" w:hAnsi="Cambria Math"/>
            <w:color w:val="000000"/>
            <w:sz w:val="26"/>
            <w:szCs w:val="26"/>
          </w:rPr>
          <m:t xml:space="preserve">+ </m:t>
        </m:r>
        <m:func>
          <m:func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36</m:t>
            </m:r>
          </m:e>
        </m:func>
        <m:r>
          <w:rPr>
            <w:rFonts w:ascii="Cambria Math" w:hAnsi="Cambria Math"/>
            <w:color w:val="000000"/>
            <w:sz w:val="26"/>
            <w:szCs w:val="26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e>
        </m:func>
      </m:oMath>
    </w:p>
    <w:p w14:paraId="534AE055" w14:textId="77777777" w:rsidR="00E1139F" w:rsidRPr="00210634" w:rsidRDefault="00E1139F" w:rsidP="00E11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0634">
        <w:rPr>
          <w:rFonts w:ascii="Times New Roman" w:hAnsi="Times New Roman" w:cs="Times New Roman"/>
          <w:b/>
          <w:sz w:val="26"/>
          <w:szCs w:val="26"/>
        </w:rPr>
        <w:t>3</w:t>
      </w:r>
      <w:r w:rsidRPr="00210634">
        <w:rPr>
          <w:rFonts w:ascii="Times New Roman" w:hAnsi="Times New Roman" w:cs="Times New Roman"/>
          <w:sz w:val="26"/>
          <w:szCs w:val="26"/>
        </w:rPr>
        <w:t xml:space="preserve">. Решите неравенство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2х-6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х+31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&lt;0</m:t>
        </m:r>
      </m:oMath>
      <w:r w:rsidRPr="00210634">
        <w:rPr>
          <w:rFonts w:ascii="Times New Roman" w:hAnsi="Times New Roman" w:cs="Times New Roman"/>
          <w:sz w:val="26"/>
          <w:szCs w:val="26"/>
        </w:rPr>
        <w:t>.</w:t>
      </w:r>
    </w:p>
    <w:p w14:paraId="7A8D0D31" w14:textId="77777777" w:rsidR="00E1139F" w:rsidRPr="00210634" w:rsidRDefault="00E1139F" w:rsidP="00E11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0634">
        <w:rPr>
          <w:rFonts w:ascii="Times New Roman" w:hAnsi="Times New Roman" w:cs="Times New Roman"/>
          <w:b/>
          <w:sz w:val="26"/>
          <w:szCs w:val="26"/>
        </w:rPr>
        <w:t>4.</w:t>
      </w:r>
      <w:r w:rsidRPr="00210634">
        <w:rPr>
          <w:rFonts w:ascii="Times New Roman" w:hAnsi="Times New Roman" w:cs="Times New Roman"/>
          <w:sz w:val="26"/>
          <w:szCs w:val="26"/>
        </w:rPr>
        <w:t xml:space="preserve"> Решите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х-2</m:t>
            </m:r>
          </m:e>
        </m:rad>
      </m:oMath>
      <w:r w:rsidRPr="00210634">
        <w:rPr>
          <w:rFonts w:ascii="Times New Roman" w:hAnsi="Times New Roman" w:cs="Times New Roman"/>
          <w:sz w:val="26"/>
          <w:szCs w:val="26"/>
        </w:rPr>
        <w:t xml:space="preserve"> = х - 4.</w:t>
      </w:r>
    </w:p>
    <w:p w14:paraId="10401BB9" w14:textId="77777777" w:rsidR="00E1139F" w:rsidRPr="00210634" w:rsidRDefault="00E1139F" w:rsidP="00E11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0634">
        <w:rPr>
          <w:rFonts w:ascii="Times New Roman" w:hAnsi="Times New Roman" w:cs="Times New Roman"/>
          <w:b/>
          <w:sz w:val="26"/>
          <w:szCs w:val="26"/>
        </w:rPr>
        <w:t>5.</w:t>
      </w:r>
      <w:r w:rsidRPr="00210634">
        <w:rPr>
          <w:rFonts w:ascii="Times New Roman" w:hAnsi="Times New Roman" w:cs="Times New Roman"/>
          <w:sz w:val="26"/>
          <w:szCs w:val="26"/>
        </w:rPr>
        <w:t xml:space="preserve"> Вычислите </w:t>
      </w:r>
      <w:proofErr w:type="spellStart"/>
      <w:r w:rsidRPr="00210634">
        <w:rPr>
          <w:rFonts w:ascii="Times New Roman" w:hAnsi="Times New Roman" w:cs="Times New Roman"/>
          <w:sz w:val="26"/>
          <w:szCs w:val="26"/>
        </w:rPr>
        <w:t>cos</w:t>
      </w:r>
      <w:proofErr w:type="spellEnd"/>
      <w:r w:rsidRPr="00210634">
        <w:rPr>
          <w:rFonts w:ascii="Times New Roman" w:hAnsi="Times New Roman" w:cs="Times New Roman"/>
          <w:sz w:val="26"/>
          <w:szCs w:val="26"/>
        </w:rPr>
        <w:t xml:space="preserve"> 240º + </w:t>
      </w:r>
      <w:proofErr w:type="spellStart"/>
      <w:r w:rsidRPr="00210634">
        <w:rPr>
          <w:rFonts w:ascii="Times New Roman" w:hAnsi="Times New Roman" w:cs="Times New Roman"/>
          <w:sz w:val="26"/>
          <w:szCs w:val="26"/>
        </w:rPr>
        <w:t>ctg</w:t>
      </w:r>
      <w:proofErr w:type="spellEnd"/>
      <w:r w:rsidRPr="00210634">
        <w:rPr>
          <w:rFonts w:ascii="Times New Roman" w:hAnsi="Times New Roman" w:cs="Times New Roman"/>
          <w:sz w:val="26"/>
          <w:szCs w:val="26"/>
        </w:rPr>
        <w:t xml:space="preserve"> 225 º.</w:t>
      </w:r>
    </w:p>
    <w:p w14:paraId="067432B2" w14:textId="77777777" w:rsidR="00E1139F" w:rsidRPr="00210634" w:rsidRDefault="00E1139F" w:rsidP="00E11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0634">
        <w:rPr>
          <w:rFonts w:ascii="Times New Roman" w:hAnsi="Times New Roman" w:cs="Times New Roman"/>
          <w:b/>
          <w:sz w:val="26"/>
          <w:szCs w:val="26"/>
        </w:rPr>
        <w:t>6.</w:t>
      </w:r>
      <w:r w:rsidRPr="00210634">
        <w:rPr>
          <w:rFonts w:ascii="Times New Roman" w:hAnsi="Times New Roman" w:cs="Times New Roman"/>
          <w:sz w:val="26"/>
          <w:szCs w:val="26"/>
        </w:rPr>
        <w:t xml:space="preserve"> Найдите корень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3-4х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sup>
        </m:sSup>
      </m:oMath>
      <w:r w:rsidRPr="00210634">
        <w:rPr>
          <w:rFonts w:ascii="Times New Roman" w:hAnsi="Times New Roman" w:cs="Times New Roman"/>
          <w:sz w:val="26"/>
          <w:szCs w:val="26"/>
        </w:rPr>
        <w:t>.</w:t>
      </w:r>
    </w:p>
    <w:p w14:paraId="32C989C4" w14:textId="77777777" w:rsidR="00E1139F" w:rsidRPr="00210634" w:rsidRDefault="00E1139F" w:rsidP="00E113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B6F965" w14:textId="77777777" w:rsidR="00E1139F" w:rsidRPr="00210634" w:rsidRDefault="00E1139F" w:rsidP="00E11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0634">
        <w:rPr>
          <w:rFonts w:ascii="Times New Roman" w:hAnsi="Times New Roman" w:cs="Times New Roman"/>
          <w:b/>
          <w:sz w:val="26"/>
          <w:szCs w:val="26"/>
        </w:rPr>
        <w:t>Часть 2</w:t>
      </w:r>
    </w:p>
    <w:p w14:paraId="1E8A85B0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0000"/>
          <w:sz w:val="26"/>
          <w:szCs w:val="26"/>
        </w:rPr>
      </w:pPr>
      <w:r w:rsidRPr="00210634">
        <w:rPr>
          <w:b/>
          <w:sz w:val="26"/>
          <w:szCs w:val="26"/>
        </w:rPr>
        <w:t xml:space="preserve">7. </w:t>
      </w:r>
      <w:r w:rsidRPr="00210634">
        <w:rPr>
          <w:color w:val="000000"/>
          <w:sz w:val="26"/>
          <w:szCs w:val="26"/>
        </w:rPr>
        <w:t>Найдите </w:t>
      </w:r>
      <w:proofErr w:type="spellStart"/>
      <w:r w:rsidRPr="00210634">
        <w:rPr>
          <w:b/>
          <w:bCs/>
          <w:iCs/>
          <w:color w:val="000000"/>
          <w:sz w:val="26"/>
          <w:szCs w:val="26"/>
        </w:rPr>
        <w:t>tg</w:t>
      </w:r>
      <w:proofErr w:type="spellEnd"/>
      <w:r w:rsidRPr="00210634">
        <w:rPr>
          <w:b/>
          <w:bCs/>
          <w:iCs/>
          <w:color w:val="000000"/>
          <w:sz w:val="26"/>
          <w:szCs w:val="26"/>
        </w:rPr>
        <w:t> x</w:t>
      </w:r>
      <w:r w:rsidRPr="00210634">
        <w:rPr>
          <w:color w:val="000000"/>
          <w:sz w:val="26"/>
          <w:szCs w:val="26"/>
        </w:rPr>
        <w:t>, если </w:t>
      </w:r>
      <w:proofErr w:type="spellStart"/>
      <w:r w:rsidRPr="00210634">
        <w:rPr>
          <w:b/>
          <w:bCs/>
          <w:color w:val="000000"/>
          <w:sz w:val="26"/>
          <w:szCs w:val="26"/>
        </w:rPr>
        <w:t>cosx</w:t>
      </w:r>
      <w:proofErr w:type="spellEnd"/>
      <w:r w:rsidRPr="00210634">
        <w:rPr>
          <w:b/>
          <w:bCs/>
          <w:color w:val="000000"/>
          <w:sz w:val="26"/>
          <w:szCs w:val="26"/>
        </w:rPr>
        <w:t> =</w:t>
      </w:r>
      <w:r w:rsidRPr="00210634">
        <w:rPr>
          <w:b/>
          <w:bCs/>
          <w:noProof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/>
                <w:bCs/>
                <w:noProof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noProof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noProof/>
                    <w:color w:val="000000"/>
                    <w:sz w:val="26"/>
                    <w:szCs w:val="26"/>
                  </w:rPr>
                  <m:t>5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</w:rPr>
          <m:t xml:space="preserve">,   </m:t>
        </m:r>
        <m:f>
          <m:fPr>
            <m:ctrlPr>
              <w:rPr>
                <w:rFonts w:ascii="Cambria Math" w:hAnsi="Cambria Math"/>
                <w:b/>
                <w:bCs/>
                <w:noProof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  <w:sz w:val="26"/>
                <w:szCs w:val="26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</w:rPr>
          <m:t>&lt;</m:t>
        </m:r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  <w:lang w:val="en-US"/>
          </w:rPr>
          <m:t>x</m:t>
        </m:r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</w:rPr>
          <m:t>&lt;</m:t>
        </m:r>
        <m:r>
          <m:rPr>
            <m:sty m:val="b"/>
          </m:rPr>
          <w:rPr>
            <w:rFonts w:ascii="Cambria Math" w:hAnsi="Cambria Math"/>
            <w:noProof/>
            <w:color w:val="000000"/>
            <w:sz w:val="26"/>
            <w:szCs w:val="26"/>
            <w:lang w:val="en-US"/>
          </w:rPr>
          <m:t>π</m:t>
        </m:r>
      </m:oMath>
    </w:p>
    <w:p w14:paraId="43377D4A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0634">
        <w:rPr>
          <w:b/>
          <w:noProof/>
          <w:color w:val="000000"/>
          <w:sz w:val="26"/>
          <w:szCs w:val="26"/>
        </w:rPr>
        <w:t xml:space="preserve">8. </w:t>
      </w:r>
      <w:r w:rsidRPr="00210634">
        <w:rPr>
          <w:color w:val="000000"/>
          <w:sz w:val="26"/>
          <w:szCs w:val="26"/>
        </w:rPr>
        <w:t>а) Решите уравнение</w:t>
      </w:r>
      <w:r w:rsidRPr="00210634">
        <w:rPr>
          <w:b/>
          <w:bCs/>
          <w:color w:val="000000"/>
          <w:sz w:val="26"/>
          <w:szCs w:val="26"/>
        </w:rPr>
        <w:t> sin2</w:t>
      </w:r>
      <w:r w:rsidRPr="00210634">
        <w:rPr>
          <w:b/>
          <w:bCs/>
          <w:i/>
          <w:iCs/>
          <w:color w:val="000000"/>
          <w:sz w:val="26"/>
          <w:szCs w:val="26"/>
        </w:rPr>
        <w:t>х</w:t>
      </w:r>
      <w:r w:rsidRPr="00210634">
        <w:rPr>
          <w:b/>
          <w:bCs/>
          <w:color w:val="000000"/>
          <w:sz w:val="26"/>
          <w:szCs w:val="26"/>
        </w:rPr>
        <w:t> - 2sin</w:t>
      </w:r>
      <w:r w:rsidRPr="00210634">
        <w:rPr>
          <w:b/>
          <w:bCs/>
          <w:color w:val="000000"/>
          <w:sz w:val="26"/>
          <w:szCs w:val="26"/>
          <w:vertAlign w:val="superscript"/>
        </w:rPr>
        <w:t>2</w:t>
      </w:r>
      <w:r w:rsidRPr="00210634">
        <w:rPr>
          <w:b/>
          <w:bCs/>
          <w:color w:val="000000"/>
          <w:sz w:val="26"/>
          <w:szCs w:val="26"/>
        </w:rPr>
        <w:t> </w:t>
      </w:r>
      <w:r w:rsidRPr="00210634">
        <w:rPr>
          <w:b/>
          <w:bCs/>
          <w:i/>
          <w:iCs/>
          <w:color w:val="000000"/>
          <w:sz w:val="26"/>
          <w:szCs w:val="26"/>
        </w:rPr>
        <w:t>х</w:t>
      </w:r>
      <w:r w:rsidRPr="00210634">
        <w:rPr>
          <w:b/>
          <w:bCs/>
          <w:color w:val="000000"/>
          <w:sz w:val="26"/>
          <w:szCs w:val="26"/>
        </w:rPr>
        <w:t> =0</w:t>
      </w:r>
      <w:r w:rsidRPr="00210634">
        <w:rPr>
          <w:color w:val="000000"/>
          <w:sz w:val="26"/>
          <w:szCs w:val="26"/>
        </w:rPr>
        <w:t>.</w:t>
      </w:r>
    </w:p>
    <w:p w14:paraId="42CE5D3E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210634">
        <w:rPr>
          <w:color w:val="000000"/>
          <w:sz w:val="26"/>
          <w:szCs w:val="26"/>
        </w:rPr>
        <w:t>б)</w:t>
      </w:r>
      <w:r w:rsidRPr="00210634">
        <w:rPr>
          <w:b/>
          <w:bCs/>
          <w:color w:val="000000"/>
          <w:sz w:val="26"/>
          <w:szCs w:val="26"/>
        </w:rPr>
        <w:t> </w:t>
      </w:r>
      <w:r w:rsidRPr="00210634">
        <w:rPr>
          <w:color w:val="000000"/>
          <w:sz w:val="26"/>
          <w:szCs w:val="26"/>
        </w:rPr>
        <w:t>Найдите все корни этого уравнения, принадлежащие отрезку </w:t>
      </w:r>
      <w:r w:rsidRPr="00210634">
        <w:rPr>
          <w:b/>
          <w:bCs/>
          <w:color w:val="000000"/>
          <w:sz w:val="26"/>
          <w:szCs w:val="26"/>
        </w:rPr>
        <w:t>[π/2; 2 π].</w:t>
      </w:r>
    </w:p>
    <w:p w14:paraId="01DBF9CE" w14:textId="77777777" w:rsidR="00E1139F" w:rsidRPr="00210634" w:rsidRDefault="00E1139F" w:rsidP="00E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6F0B04FD" w14:textId="77777777" w:rsidR="00033238" w:rsidRPr="00E04293" w:rsidRDefault="00033238"/>
    <w:sectPr w:rsidR="00033238" w:rsidRPr="00E04293" w:rsidSect="00A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9F"/>
    <w:rsid w:val="00033238"/>
    <w:rsid w:val="00163F39"/>
    <w:rsid w:val="00210634"/>
    <w:rsid w:val="00322A41"/>
    <w:rsid w:val="0090670E"/>
    <w:rsid w:val="00AB372C"/>
    <w:rsid w:val="00DC0A59"/>
    <w:rsid w:val="00E04293"/>
    <w:rsid w:val="00E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A22E"/>
  <w15:docId w15:val="{2EA1209A-BC34-4530-A163-230F4F9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>diakov.net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Фетисова Ольга</cp:lastModifiedBy>
  <cp:revision>9</cp:revision>
  <dcterms:created xsi:type="dcterms:W3CDTF">2024-03-29T17:16:00Z</dcterms:created>
  <dcterms:modified xsi:type="dcterms:W3CDTF">2024-04-01T12:20:00Z</dcterms:modified>
</cp:coreProperties>
</file>